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650E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附件：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“文韵杯”湖南科技大学潇湘学院第十一届大学生写作演讲竞赛报名表</w:t>
      </w:r>
      <w:bookmarkStart w:id="0" w:name="_GoBack"/>
      <w:bookmarkEnd w:id="0"/>
    </w:p>
    <w:tbl>
      <w:tblPr>
        <w:tblStyle w:val="3"/>
        <w:tblW w:w="877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1443"/>
        <w:gridCol w:w="1365"/>
        <w:gridCol w:w="1439"/>
        <w:gridCol w:w="2233"/>
        <w:gridCol w:w="1319"/>
      </w:tblGrid>
      <w:tr w14:paraId="5BF06F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31919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496CC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F3ED8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0A89B5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A2759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803C6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联系电话</w:t>
            </w:r>
          </w:p>
        </w:tc>
      </w:tr>
      <w:tr w14:paraId="7E89D8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7B0D47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040F8A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6E4B5A5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45D708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72FCCF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68A5675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25926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B5172E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8AB3CF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6DA5BE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6CDBCD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393BAF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4AEF79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98F40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479E0C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726029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04357B4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FCC9C4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10DB50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E4EA6E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7DB90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FC8926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0BCC64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9F7205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7E9757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93212E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1E2DE8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F1F3E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08940BFA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F50ED0A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256215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043519D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03C45E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2F6582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B4EB3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D0B8F6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356DD7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2C4B53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702389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E901C6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4C9F63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BC655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9ED29A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544ADC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702850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9FD6B3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657D0A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752DF8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3B7CB50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备注：所有学生的报考姓名必须与身份证姓名完全一致。</w:t>
      </w:r>
    </w:p>
    <w:p w14:paraId="06A8AE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03CDD"/>
    <w:rsid w:val="5B9A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0</TotalTime>
  <ScaleCrop>false</ScaleCrop>
  <LinksUpToDate>false</LinksUpToDate>
  <CharactersWithSpaces>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2026-03-06T04:21:00Z</dcterms:created>
  <dc:creator>小张</dc:creator>
  <cp:lastModifiedBy>张sy</cp:lastModifiedBy>
  <dcterms:modified xsi:type="dcterms:W3CDTF">2026-03-06T04:28:11Z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eyJoZGlkIjoiMzEwNTM5NzYwMDRjMzkwZTVkZjY2ODkwMGIxNGU0OTUiLCJ1c2VySWQiOiIxNjQ3NDE4MjEzIn0=</vt:lpwstr>
  </property>
  <property fmtid="{D5CDD505-2E9C-101B-9397-08002B2CF9AE}" pid="4" name="ICV">
    <vt:lpwstr>F66B005222574803835DFC9BC107AC43_12</vt:lpwstr>
  </property>
</Properties>
</file>